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C8" w:rsidRDefault="00D465BA" w:rsidP="00C2413B">
      <w:pPr>
        <w:pStyle w:val="a5"/>
      </w:pPr>
      <w:r>
        <w:t xml:space="preserve">В рамках тематического периода </w:t>
      </w:r>
      <w:r w:rsidRPr="00C2413B">
        <w:rPr>
          <w:b/>
        </w:rPr>
        <w:t>«Зима»</w:t>
      </w:r>
      <w:bookmarkStart w:id="0" w:name="_GoBack"/>
      <w:bookmarkEnd w:id="0"/>
      <w:r>
        <w:t xml:space="preserve">воспитанниками группы </w:t>
      </w:r>
      <w:r w:rsidRPr="00C2413B">
        <w:rPr>
          <w:b/>
        </w:rPr>
        <w:t>«Ладушки»</w:t>
      </w:r>
      <w:r>
        <w:t xml:space="preserve">была проведена экспериментальная деятельность </w:t>
      </w:r>
      <w:r w:rsidRPr="00C2413B">
        <w:rPr>
          <w:b/>
        </w:rPr>
        <w:t>«Снег и его свойства».</w:t>
      </w:r>
    </w:p>
    <w:p w:rsidR="00C2413B" w:rsidRPr="00C2413B" w:rsidRDefault="00C2413B" w:rsidP="00C2413B">
      <w:pPr>
        <w:pStyle w:val="a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413B">
        <w:rPr>
          <w:rFonts w:asciiTheme="minorHAnsi" w:hAnsiTheme="minorHAnsi" w:cs="Arial"/>
          <w:b/>
          <w:bCs/>
          <w:color w:val="000000"/>
          <w:sz w:val="28"/>
          <w:szCs w:val="28"/>
        </w:rPr>
        <w:t>Цель: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 Расширение представления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детей о свойствах воды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,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снега и льда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413B" w:rsidRPr="00C2413B" w:rsidRDefault="00C2413B" w:rsidP="00C2413B">
      <w:pPr>
        <w:pStyle w:val="a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413B">
        <w:rPr>
          <w:rFonts w:asciiTheme="minorHAnsi" w:hAnsiTheme="minorHAnsi" w:cs="Arial"/>
          <w:b/>
          <w:bCs/>
          <w:color w:val="000000"/>
          <w:sz w:val="28"/>
          <w:szCs w:val="28"/>
        </w:rPr>
        <w:t>Задачи:</w:t>
      </w:r>
    </w:p>
    <w:p w:rsidR="00C2413B" w:rsidRPr="00C2413B" w:rsidRDefault="00C2413B" w:rsidP="00C2413B">
      <w:pPr>
        <w:pStyle w:val="a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413B">
        <w:rPr>
          <w:rFonts w:asciiTheme="minorHAnsi" w:hAnsiTheme="minorHAnsi" w:cs="Arial"/>
          <w:color w:val="000000"/>
          <w:sz w:val="28"/>
          <w:szCs w:val="28"/>
        </w:rPr>
        <w:t>Учить устанавливать причинно — следственные связи: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снег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 тает и превращается в воду, на морозе вода замерзает и превращается в лёд.</w:t>
      </w:r>
    </w:p>
    <w:p w:rsidR="00C2413B" w:rsidRPr="00C2413B" w:rsidRDefault="00C2413B" w:rsidP="00C2413B">
      <w:pPr>
        <w:pStyle w:val="a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413B">
        <w:rPr>
          <w:rFonts w:asciiTheme="minorHAnsi" w:hAnsiTheme="minorHAnsi" w:cs="Arial"/>
          <w:color w:val="000000"/>
          <w:sz w:val="28"/>
          <w:szCs w:val="28"/>
        </w:rPr>
        <w:t>Продолжать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знакомить с осязаемыми свойствами снега и льда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413B" w:rsidRPr="00C2413B" w:rsidRDefault="00C2413B" w:rsidP="00C2413B">
      <w:pPr>
        <w:pStyle w:val="a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413B">
        <w:rPr>
          <w:rFonts w:asciiTheme="minorHAnsi" w:hAnsiTheme="minorHAnsi" w:cs="Arial"/>
          <w:color w:val="000000"/>
          <w:sz w:val="28"/>
          <w:szCs w:val="28"/>
        </w:rPr>
        <w:t>Обогащать чувственный опыт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детей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413B" w:rsidRPr="00C2413B" w:rsidRDefault="00C2413B" w:rsidP="00C2413B">
      <w:pPr>
        <w:pStyle w:val="a7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C2413B">
        <w:rPr>
          <w:rFonts w:asciiTheme="minorHAnsi" w:hAnsiTheme="minorHAnsi" w:cs="Arial"/>
          <w:b/>
          <w:bCs/>
          <w:color w:val="000000"/>
          <w:sz w:val="28"/>
          <w:szCs w:val="28"/>
        </w:rPr>
        <w:t>Материалы к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 </w:t>
      </w:r>
      <w:r w:rsidRPr="00C2413B">
        <w:rPr>
          <w:rStyle w:val="a8"/>
          <w:rFonts w:asciiTheme="minorHAnsi" w:hAnsiTheme="minorHAnsi" w:cs="Arial"/>
          <w:color w:val="000000"/>
          <w:sz w:val="28"/>
          <w:szCs w:val="28"/>
        </w:rPr>
        <w:t>занятию</w:t>
      </w:r>
      <w:r w:rsidRPr="00C2413B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 Три ёмкости со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снегом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, льдом и водой; картинки с изображением снежинок,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снегопада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;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игрушка - зайчик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; леденцы по количеству </w:t>
      </w:r>
      <w:r w:rsidRPr="00C2413B">
        <w:rPr>
          <w:rStyle w:val="a8"/>
          <w:rFonts w:asciiTheme="minorHAnsi" w:hAnsiTheme="minorHAnsi" w:cs="Arial"/>
          <w:b w:val="0"/>
          <w:bCs w:val="0"/>
          <w:color w:val="000000"/>
          <w:sz w:val="28"/>
          <w:szCs w:val="28"/>
        </w:rPr>
        <w:t>детей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, аудиозапись из альбома П. И. Чайковского </w:t>
      </w:r>
      <w:r w:rsidRPr="00C2413B">
        <w:rPr>
          <w:rFonts w:asciiTheme="minorHAnsi" w:hAnsiTheme="minorHAnsi" w:cs="Arial"/>
          <w:i/>
          <w:iCs/>
          <w:color w:val="000000"/>
          <w:sz w:val="28"/>
          <w:szCs w:val="28"/>
        </w:rPr>
        <w:t>«Времена года»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 </w:t>
      </w:r>
      <w:r w:rsidRPr="00C2413B">
        <w:rPr>
          <w:rFonts w:asciiTheme="minorHAnsi" w:hAnsiTheme="minorHAnsi" w:cs="Arial"/>
          <w:i/>
          <w:iCs/>
          <w:color w:val="000000"/>
          <w:sz w:val="28"/>
          <w:szCs w:val="28"/>
        </w:rPr>
        <w:t>«Декабрь»</w:t>
      </w:r>
      <w:r w:rsidRPr="00C2413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413B" w:rsidRDefault="00C2413B" w:rsidP="00C24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b/>
          <w:bCs/>
          <w:i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Звучит аудиозапись из альбома П. И. Чайковского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«Времена года» «Декабрь»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i/>
          <w:iCs/>
          <w:kern w:val="2"/>
          <w:sz w:val="28"/>
          <w:szCs w:val="28"/>
          <w:lang w:eastAsia="hi-IN" w:bidi="hi-IN"/>
        </w:rPr>
        <w:t>Воспитатель читает стихотворение И. Сурикова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«Белый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 пушистый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В воздухе кружится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И на землю тихо падает, ложится.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И под утро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снегом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Поле забелело,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Точно пеленою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Всё его одело».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b/>
          <w:bCs/>
          <w:kern w:val="2"/>
          <w:sz w:val="18"/>
          <w:szCs w:val="18"/>
          <w:u w:val="single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</w:p>
    <w:p w:rsidR="00C2413B" w:rsidRPr="00C2413B" w:rsidRDefault="00C2413B" w:rsidP="00C2413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Какое сейчас время года?</w:t>
      </w:r>
    </w:p>
    <w:p w:rsidR="00C2413B" w:rsidRPr="00C2413B" w:rsidRDefault="00C2413B" w:rsidP="00C2413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Какие зимние месяцы вы знаете? </w:t>
      </w:r>
    </w:p>
    <w:p w:rsidR="00C2413B" w:rsidRPr="00C2413B" w:rsidRDefault="009156A1" w:rsidP="00C2413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Угадайте, кто хотел прий</w:t>
      </w:r>
      <w:r w:rsidR="00C2413B"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ти к нам на </w:t>
      </w:r>
      <w:r w:rsidR="00C2413B"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занятие</w:t>
      </w:r>
      <w:r w:rsidR="00C2413B" w:rsidRPr="00C2413B">
        <w:rPr>
          <w:rFonts w:eastAsia="SimSun" w:cs="Mangal"/>
          <w:kern w:val="2"/>
          <w:sz w:val="28"/>
          <w:szCs w:val="28"/>
          <w:lang w:eastAsia="hi-IN" w:bidi="hi-IN"/>
        </w:rPr>
        <w:t>?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bCs/>
          <w:kern w:val="2"/>
          <w:sz w:val="24"/>
          <w:szCs w:val="24"/>
          <w:lang w:eastAsia="hi-IN" w:bidi="hi-IN"/>
        </w:rPr>
      </w:pPr>
      <w:r w:rsidRPr="00C2413B">
        <w:rPr>
          <w:rFonts w:eastAsia="SimSun" w:cs="Mangal"/>
          <w:b/>
          <w:bCs/>
          <w:i/>
          <w:iCs/>
          <w:kern w:val="2"/>
          <w:sz w:val="28"/>
          <w:szCs w:val="28"/>
          <w:lang w:eastAsia="hi-IN" w:bidi="hi-IN"/>
        </w:rPr>
        <w:t>Загадывает загадку</w:t>
      </w:r>
    </w:p>
    <w:p w:rsidR="00C2413B" w:rsidRPr="00C2413B" w:rsidRDefault="00C2413B" w:rsidP="00C2413B">
      <w:pPr>
        <w:shd w:val="clear" w:color="auto" w:fill="FFFFFF"/>
        <w:suppressAutoHyphens/>
        <w:spacing w:after="0" w:line="240" w:lineRule="auto"/>
        <w:ind w:firstLine="30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Мчится без оглядки,</w:t>
      </w:r>
    </w:p>
    <w:p w:rsidR="00C2413B" w:rsidRPr="00C2413B" w:rsidRDefault="00C2413B" w:rsidP="00C2413B">
      <w:pPr>
        <w:shd w:val="clear" w:color="auto" w:fill="FFFFFF"/>
        <w:suppressAutoHyphens/>
        <w:spacing w:after="0" w:line="240" w:lineRule="auto"/>
        <w:ind w:firstLine="3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Лишь сверкают пятки.</w:t>
      </w:r>
    </w:p>
    <w:p w:rsidR="00C2413B" w:rsidRPr="00C2413B" w:rsidRDefault="00C2413B" w:rsidP="00C2413B">
      <w:pPr>
        <w:shd w:val="clear" w:color="auto" w:fill="FFFFFF"/>
        <w:suppressAutoHyphens/>
        <w:spacing w:after="0" w:line="240" w:lineRule="auto"/>
        <w:ind w:firstLine="3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Мчится что есть духу,</w:t>
      </w:r>
    </w:p>
    <w:p w:rsidR="00C2413B" w:rsidRPr="00C2413B" w:rsidRDefault="00C2413B" w:rsidP="00C2413B">
      <w:pPr>
        <w:shd w:val="clear" w:color="auto" w:fill="FFFFFF"/>
        <w:suppressAutoHyphens/>
        <w:spacing w:after="0" w:line="240" w:lineRule="auto"/>
        <w:ind w:firstLine="3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Хвост короче уха.</w:t>
      </w:r>
    </w:p>
    <w:p w:rsidR="00C2413B" w:rsidRPr="00C2413B" w:rsidRDefault="00C2413B" w:rsidP="00C2413B">
      <w:pPr>
        <w:shd w:val="clear" w:color="auto" w:fill="FFFFFF"/>
        <w:suppressAutoHyphens/>
        <w:spacing w:after="0" w:line="240" w:lineRule="auto"/>
        <w:ind w:firstLine="3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>Живо угадай-ка,</w:t>
      </w:r>
    </w:p>
    <w:p w:rsidR="00C2413B" w:rsidRPr="00C2413B" w:rsidRDefault="00C2413B" w:rsidP="009156A1">
      <w:pPr>
        <w:shd w:val="clear" w:color="auto" w:fill="FFFFFF"/>
        <w:suppressAutoHyphens/>
        <w:spacing w:after="0" w:line="240" w:lineRule="auto"/>
        <w:ind w:firstLine="30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Кто же это? 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(Зайка)         (вносит игрушку зайца)</w:t>
      </w:r>
    </w:p>
    <w:p w:rsidR="00C2413B" w:rsidRPr="009156A1" w:rsidRDefault="00C2413B" w:rsidP="00C2413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Зайка 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пришел к нам в гости из леса с подарками.</w:t>
      </w:r>
    </w:p>
    <w:p w:rsidR="009156A1" w:rsidRPr="00C2413B" w:rsidRDefault="009156A1" w:rsidP="009156A1">
      <w:pPr>
        <w:widowControl w:val="0"/>
        <w:suppressAutoHyphens/>
        <w:spacing w:after="0" w:line="240" w:lineRule="auto"/>
        <w:ind w:left="720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Дети садятся за столы.</w:t>
      </w:r>
      <w:r w:rsidR="009156A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323215</wp:posOffset>
            </wp:positionV>
            <wp:extent cx="2247900" cy="3032125"/>
            <wp:effectExtent l="0" t="0" r="0" b="0"/>
            <wp:wrapSquare wrapText="bothSides"/>
            <wp:docPr id="2" name="Рисунок 1" descr="P80119-09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119-0908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Воспитатель достаёт ёмкость со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снегом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, открывает и показывает детям.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- Что это?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(Предлагает рассмотреть, понюхать, потрогать)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Дети обследуют и говорят это похоже на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 xml:space="preserve">: </w:t>
      </w:r>
    </w:p>
    <w:p w:rsidR="00C2413B" w:rsidRPr="00C2413B" w:rsidRDefault="00C2413B" w:rsidP="00C2413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Почему вы так думаете?       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(Он холодный, белый.)</w:t>
      </w:r>
    </w:p>
    <w:p w:rsidR="00C2413B" w:rsidRPr="00C2413B" w:rsidRDefault="00C2413B" w:rsidP="00C2413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А какой ещё бывает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?    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(Рассыпчатый, липкий, твёрдый.)</w:t>
      </w:r>
    </w:p>
    <w:p w:rsidR="00C2413B" w:rsidRPr="00C2413B" w:rsidRDefault="00C2413B" w:rsidP="00C2413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На что похож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?              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(Вата, мороженое, сахар.)</w:t>
      </w:r>
    </w:p>
    <w:p w:rsidR="00C2413B" w:rsidRPr="00C2413B" w:rsidRDefault="00C2413B" w:rsidP="00C2413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А из чего состоит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?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b/>
          <w:bCs/>
          <w:i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i/>
          <w:iCs/>
          <w:kern w:val="2"/>
          <w:sz w:val="28"/>
          <w:szCs w:val="28"/>
          <w:lang w:eastAsia="hi-IN" w:bidi="hi-IN"/>
        </w:rPr>
        <w:t xml:space="preserve">Давайте возьмём лупы и рассмотрим.            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C2413B">
        <w:rPr>
          <w:rFonts w:eastAsia="SimSun" w:cs="Mangal"/>
          <w:b/>
          <w:bCs/>
          <w:i/>
          <w:iCs/>
          <w:kern w:val="2"/>
          <w:sz w:val="28"/>
          <w:szCs w:val="28"/>
          <w:lang w:eastAsia="hi-IN" w:bidi="hi-IN"/>
        </w:rPr>
        <w:t>(Из снежинок, из крупинок.)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i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- Снежинка - это снежная звёздочка, у которой всегда есть лучики. Они все разные и очень красивые. 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Воспитатель показывает нарисованные снежинки.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i/>
          <w:iCs/>
          <w:kern w:val="2"/>
          <w:sz w:val="28"/>
          <w:szCs w:val="28"/>
          <w:lang w:eastAsia="hi-IN" w:bidi="hi-IN"/>
        </w:rPr>
      </w:pPr>
    </w:p>
    <w:p w:rsidR="00C2413B" w:rsidRPr="00C2413B" w:rsidRDefault="00C2413B" w:rsidP="00C2413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Давайте посчитаем, лучики у снежинок?  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(шесть)</w:t>
      </w:r>
    </w:p>
    <w:p w:rsidR="00C2413B" w:rsidRPr="00C2413B" w:rsidRDefault="00C2413B" w:rsidP="00C2413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А есть одинаковые снежинки?</w:t>
      </w:r>
    </w:p>
    <w:p w:rsidR="00C2413B" w:rsidRPr="00C2413B" w:rsidRDefault="00C2413B" w:rsidP="00C2413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SimSun" w:cs="Mangal"/>
          <w:i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У снежинок всегда шесть лучиков и нет ни одной одинаковой снежинки. Они все разные.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i/>
          <w:iCs/>
          <w:kern w:val="2"/>
          <w:sz w:val="28"/>
          <w:szCs w:val="28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</w:p>
    <w:p w:rsidR="00C2413B" w:rsidRPr="00C2413B" w:rsidRDefault="00C2413B" w:rsidP="00C2413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А что будет, если поймать снежинку ладошкой?      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(Капелька воды.)</w:t>
      </w:r>
    </w:p>
    <w:p w:rsidR="009156A1" w:rsidRPr="009156A1" w:rsidRDefault="00C2413B" w:rsidP="00C2413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Почему?    </w:t>
      </w:r>
      <w:proofErr w:type="gramStart"/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 xml:space="preserve">(Так как от тепла ладошки </w:t>
      </w:r>
      <w:r w:rsidRPr="00C2413B"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  <w:t xml:space="preserve">снег 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тает и превращается в</w:t>
      </w:r>
      <w:proofErr w:type="gramEnd"/>
    </w:p>
    <w:p w:rsidR="00C2413B" w:rsidRPr="00C2413B" w:rsidRDefault="00C2413B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воду.)</w:t>
      </w:r>
    </w:p>
    <w:p w:rsidR="009156A1" w:rsidRDefault="00C2413B" w:rsidP="00C2413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А если поймать снежинку на рукавичку, можно рассмотреть, какая она</w:t>
      </w:r>
    </w:p>
    <w:p w:rsidR="00C2413B" w:rsidRPr="00C2413B" w:rsidRDefault="00C2413B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красивая?</w:t>
      </w:r>
    </w:p>
    <w:p w:rsidR="00C2413B" w:rsidRPr="00C2413B" w:rsidRDefault="00C2413B" w:rsidP="00C2413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Почему?</w:t>
      </w:r>
    </w:p>
    <w:p w:rsidR="009156A1" w:rsidRDefault="00C2413B" w:rsidP="00C2413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Как называется явление, когда много - много снежинок кружатся </w:t>
      </w:r>
      <w:proofErr w:type="gramStart"/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в</w:t>
      </w:r>
      <w:proofErr w:type="gramEnd"/>
    </w:p>
    <w:p w:rsidR="00C2413B" w:rsidRPr="00C2413B" w:rsidRDefault="00C2413B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proofErr w:type="gramStart"/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воздухе</w:t>
      </w:r>
      <w:proofErr w:type="gramEnd"/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и падают на землю?         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</w:t>
      </w:r>
      <w:r w:rsidRPr="00C2413B">
        <w:rPr>
          <w:rFonts w:eastAsia="SimSun" w:cs="Mangal"/>
          <w:bCs/>
          <w:i/>
          <w:kern w:val="2"/>
          <w:sz w:val="28"/>
          <w:szCs w:val="28"/>
          <w:lang w:eastAsia="hi-IN" w:bidi="hi-IN"/>
        </w:rPr>
        <w:t>Снегопад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)</w:t>
      </w:r>
    </w:p>
    <w:p w:rsidR="00C2413B" w:rsidRPr="00C2413B" w:rsidRDefault="00C2413B" w:rsidP="00C2413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А что можно сделать из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снега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?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 xml:space="preserve">(Горку, </w:t>
      </w:r>
      <w:r w:rsidRPr="00C2413B">
        <w:rPr>
          <w:rFonts w:eastAsia="SimSun" w:cs="Mangal"/>
          <w:bCs/>
          <w:i/>
          <w:kern w:val="2"/>
          <w:sz w:val="28"/>
          <w:szCs w:val="28"/>
          <w:lang w:eastAsia="hi-IN" w:bidi="hi-IN"/>
        </w:rPr>
        <w:t>снеговика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, снежные постройки)</w:t>
      </w:r>
    </w:p>
    <w:p w:rsidR="00C2413B" w:rsidRPr="00C2413B" w:rsidRDefault="00C2413B" w:rsidP="00C2413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 xml:space="preserve">Давайте и мы сделаем сегодня на улице из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снега снеговика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Физ. минутка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  <w:r w:rsidRPr="00C2413B">
        <w:rPr>
          <w:rFonts w:eastAsia="SimSun" w:cs="Mangal"/>
          <w:b/>
          <w:bCs/>
          <w:iCs/>
          <w:kern w:val="2"/>
          <w:sz w:val="28"/>
          <w:szCs w:val="28"/>
          <w:u w:val="single"/>
          <w:lang w:eastAsia="hi-IN" w:bidi="hi-IN"/>
        </w:rPr>
        <w:t>«Зайка»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Зайке холодно сидеть,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Нужно лапочки погреть.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Лапки вверх, лапки вниз.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На носочках подтянись,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Лапки ставим на бочок,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На носочках скок-скок-скок.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А затем вприсядку,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Чтоб не мёрзли лапки.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Прыгать заинька </w:t>
      </w:r>
      <w:proofErr w:type="gramStart"/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горазд</w:t>
      </w:r>
      <w:proofErr w:type="gramEnd"/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,</w:t>
      </w:r>
    </w:p>
    <w:p w:rsidR="00C2413B" w:rsidRPr="00C2413B" w:rsidRDefault="00C2413B" w:rsidP="00C2413B">
      <w:pPr>
        <w:suppressAutoHyphens/>
        <w:spacing w:after="0" w:line="100" w:lineRule="atLeast"/>
        <w:jc w:val="center"/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Он подпрыгнул десять раз.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jc w:val="center"/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  <w:t>(Движения выполняются по ходу текста стихотворения)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- Ребята, а что происходит со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снегом в тёплой комнате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? 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(Он тает и превращается в воду.)</w:t>
      </w:r>
    </w:p>
    <w:p w:rsidR="00C2413B" w:rsidRPr="00C2413B" w:rsidRDefault="00C2413B" w:rsidP="00C2413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А что будет, если эту воду поставить в холодильник?</w:t>
      </w:r>
    </w:p>
    <w:p w:rsidR="00C2413B" w:rsidRPr="00C2413B" w:rsidRDefault="00C2413B" w:rsidP="00C2413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Превратится она в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?            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(Нет, она превратится в лёд.)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 xml:space="preserve">Воспитатель достаёт вторую ёмкость, в которой лежат кубики </w:t>
      </w:r>
      <w:r w:rsidRPr="00C2413B"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  <w:t>льда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Обобщает ответы детей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: - Вода на морозе замёрзла и превратилась в лёд.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C2413B" w:rsidRPr="00C2413B" w:rsidRDefault="00C2413B" w:rsidP="00C2413B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Давайте обследуем и посмотрим, какой лёд?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Дети определяют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свойства льда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.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(Лёд холодный, прозрачный, твёрдый, гладкий, тает на ладошке.)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0"/>
          <w:szCs w:val="20"/>
          <w:u w:val="single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: - Как вы думаете, такой твёрдый кусочек будет плавать в воде или упадёт на дно, утонет?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C2413B" w:rsidRPr="00C2413B" w:rsidRDefault="009156A1" w:rsidP="00C2413B">
      <w:pPr>
        <w:widowControl w:val="0"/>
        <w:suppressAutoHyphens/>
        <w:spacing w:after="0" w:line="240" w:lineRule="auto"/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335915</wp:posOffset>
            </wp:positionV>
            <wp:extent cx="1981200" cy="2671445"/>
            <wp:effectExtent l="0" t="0" r="0" b="0"/>
            <wp:wrapSquare wrapText="bothSides"/>
            <wp:docPr id="1" name="Рисунок 0" descr="P80119-09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119-0907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3B"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Проводят опыт</w:t>
      </w:r>
      <w:r w:rsidR="00C2413B"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  <w:r w:rsidR="00C2413B"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Дети опускают кусочки </w:t>
      </w:r>
      <w:r w:rsidR="00C2413B"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льда </w:t>
      </w:r>
      <w:r w:rsidR="00C2413B" w:rsidRPr="00C2413B">
        <w:rPr>
          <w:rFonts w:eastAsia="SimSun" w:cs="Mangal"/>
          <w:kern w:val="2"/>
          <w:sz w:val="28"/>
          <w:szCs w:val="28"/>
          <w:lang w:eastAsia="hi-IN" w:bidi="hi-IN"/>
        </w:rPr>
        <w:t>в ёмкость с водой и наблюдают.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Вывод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Лёд не тает, а плавает на поверхности и медленно тает.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b/>
          <w:bCs/>
          <w:kern w:val="2"/>
          <w:sz w:val="28"/>
          <w:szCs w:val="28"/>
          <w:u w:val="single"/>
          <w:lang w:eastAsia="hi-IN" w:bidi="hi-IN"/>
        </w:rPr>
        <w:t>Воспитатель</w:t>
      </w:r>
      <w:r w:rsidRPr="00C2413B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:</w:t>
      </w:r>
    </w:p>
    <w:p w:rsidR="00C2413B" w:rsidRPr="00C2413B" w:rsidRDefault="00C2413B" w:rsidP="00C2413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Что же бывает ледяное? 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(Сосулька, горка, дорожка.)</w:t>
      </w:r>
    </w:p>
    <w:p w:rsidR="009156A1" w:rsidRPr="009156A1" w:rsidRDefault="00C2413B" w:rsidP="00C2413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 На что похож лёд?  </w:t>
      </w:r>
    </w:p>
    <w:p w:rsidR="00C2413B" w:rsidRPr="00C2413B" w:rsidRDefault="00C2413B" w:rsidP="009156A1">
      <w:pPr>
        <w:widowControl w:val="0"/>
        <w:suppressAutoHyphens/>
        <w:spacing w:after="0" w:line="240" w:lineRule="auto"/>
        <w:ind w:left="720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(На стекло, на леденцы.)</w:t>
      </w:r>
    </w:p>
    <w:p w:rsidR="009156A1" w:rsidRDefault="00C2413B" w:rsidP="00C2413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А почему люди не вставляют лёд в окно</w:t>
      </w:r>
    </w:p>
    <w:p w:rsidR="00C2413B" w:rsidRPr="00C2413B" w:rsidRDefault="00C2413B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вместо стекла?    (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Он растает.)</w:t>
      </w:r>
    </w:p>
    <w:p w:rsidR="009156A1" w:rsidRPr="009156A1" w:rsidRDefault="00C2413B" w:rsidP="00C2413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eastAsia="SimSun" w:cs="Mangal"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Чем отличается лёд от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снега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? </w:t>
      </w:r>
      <w:proofErr w:type="gramStart"/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(Лёд</w:t>
      </w:r>
      <w:proofErr w:type="gramEnd"/>
    </w:p>
    <w:p w:rsidR="00C2413B" w:rsidRPr="00C2413B" w:rsidRDefault="00C2413B" w:rsidP="009156A1">
      <w:pPr>
        <w:widowControl w:val="0"/>
        <w:suppressAutoHyphens/>
        <w:spacing w:after="0" w:line="240" w:lineRule="auto"/>
        <w:rPr>
          <w:rFonts w:eastAsia="SimSun" w:cs="Mangal"/>
          <w:iCs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lastRenderedPageBreak/>
        <w:t xml:space="preserve">прозрачный, а </w:t>
      </w:r>
      <w:r w:rsidRPr="00C2413B"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  <w:t>снег белый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 xml:space="preserve">. Лёд твёрдый, а </w:t>
      </w:r>
      <w:r w:rsidRPr="00C2413B"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  <w:t>снег мягкий</w:t>
      </w:r>
      <w:r w:rsidR="009156A1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. Лёд холодный</w:t>
      </w:r>
      <w:proofErr w:type="gramStart"/>
      <w:r w:rsidR="009156A1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,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а</w:t>
      </w:r>
      <w:proofErr w:type="gramEnd"/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 xml:space="preserve"> </w:t>
      </w:r>
      <w:r w:rsidRPr="00C2413B">
        <w:rPr>
          <w:rFonts w:eastAsia="SimSun" w:cs="Mangal"/>
          <w:bCs/>
          <w:i/>
          <w:iCs/>
          <w:kern w:val="2"/>
          <w:sz w:val="28"/>
          <w:szCs w:val="28"/>
          <w:lang w:eastAsia="hi-IN" w:bidi="hi-IN"/>
        </w:rPr>
        <w:t>снег шершавый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.)</w:t>
      </w:r>
    </w:p>
    <w:p w:rsidR="009156A1" w:rsidRPr="009156A1" w:rsidRDefault="009156A1" w:rsidP="00C2413B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iCs/>
          <w:kern w:val="2"/>
          <w:sz w:val="28"/>
          <w:szCs w:val="28"/>
          <w:lang w:eastAsia="hi-IN" w:bidi="hi-IN"/>
        </w:rPr>
        <w:t>Для чего же нужен</w:t>
      </w:r>
      <w:r w:rsidR="00C2413B" w:rsidRPr="00C2413B">
        <w:rPr>
          <w:rFonts w:eastAsia="SimSun" w:cs="Mangal"/>
          <w:bCs/>
          <w:iCs/>
          <w:kern w:val="2"/>
          <w:sz w:val="28"/>
          <w:szCs w:val="28"/>
          <w:lang w:eastAsia="hi-IN" w:bidi="hi-IN"/>
        </w:rPr>
        <w:t>снег и лёд</w:t>
      </w:r>
      <w:r w:rsidR="00C2413B" w:rsidRPr="00C2413B">
        <w:rPr>
          <w:rFonts w:eastAsia="SimSun" w:cs="Mangal"/>
          <w:iCs/>
          <w:kern w:val="2"/>
          <w:sz w:val="28"/>
          <w:szCs w:val="28"/>
          <w:lang w:eastAsia="hi-IN" w:bidi="hi-IN"/>
        </w:rPr>
        <w:t>? Может быть, и без них хорошо, и они</w:t>
      </w:r>
    </w:p>
    <w:p w:rsidR="00C2413B" w:rsidRDefault="00C2413B" w:rsidP="009156A1">
      <w:pPr>
        <w:widowControl w:val="0"/>
        <w:suppressAutoHyphens/>
        <w:spacing w:after="0" w:line="240" w:lineRule="auto"/>
        <w:rPr>
          <w:rFonts w:eastAsia="SimSun" w:cs="Mangal"/>
          <w:iCs/>
          <w:kern w:val="2"/>
          <w:sz w:val="20"/>
          <w:szCs w:val="20"/>
          <w:lang w:eastAsia="hi-IN" w:bidi="hi-IN"/>
        </w:rPr>
      </w:pPr>
      <w:r w:rsidRPr="00C2413B">
        <w:rPr>
          <w:rFonts w:eastAsia="SimSun" w:cs="Mangal"/>
          <w:iCs/>
          <w:kern w:val="2"/>
          <w:sz w:val="28"/>
          <w:szCs w:val="28"/>
          <w:lang w:eastAsia="hi-IN" w:bidi="hi-IN"/>
        </w:rPr>
        <w:t xml:space="preserve">нам не </w:t>
      </w:r>
      <w:proofErr w:type="gramStart"/>
      <w:r w:rsidRPr="00C2413B">
        <w:rPr>
          <w:rFonts w:eastAsia="SimSun" w:cs="Mangal"/>
          <w:iCs/>
          <w:kern w:val="2"/>
          <w:sz w:val="28"/>
          <w:szCs w:val="28"/>
          <w:lang w:eastAsia="hi-IN" w:bidi="hi-IN"/>
        </w:rPr>
        <w:t>нужны</w:t>
      </w:r>
      <w:proofErr w:type="gramEnd"/>
      <w:r w:rsidRPr="00C2413B">
        <w:rPr>
          <w:rFonts w:eastAsia="SimSun" w:cs="Mangal"/>
          <w:iCs/>
          <w:kern w:val="2"/>
          <w:sz w:val="28"/>
          <w:szCs w:val="28"/>
          <w:lang w:eastAsia="hi-IN" w:bidi="hi-IN"/>
        </w:rPr>
        <w:t>?</w:t>
      </w:r>
    </w:p>
    <w:p w:rsidR="009156A1" w:rsidRPr="00C2413B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Холодной зимой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снег 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укрывает землю и под снежным покрывалом зимуют растения, насекомые и, даже некоторые животные.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 xml:space="preserve">Снег 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помогает им перезимовать в сильные морозы.Лёд толстым прозрачным слоем покрывает водоёмы, чтобы всё живое не погибло от холода.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18"/>
          <w:szCs w:val="18"/>
          <w:lang w:eastAsia="hi-IN" w:bidi="hi-IN"/>
        </w:rPr>
      </w:pPr>
    </w:p>
    <w:p w:rsidR="00C2413B" w:rsidRPr="00C2413B" w:rsidRDefault="00C2413B" w:rsidP="00C2413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Итак,ребята, давайте сравним с вами свойства снега и льда. Чем отличается снег ото льда?</w:t>
      </w:r>
    </w:p>
    <w:p w:rsidR="00C2413B" w:rsidRPr="00C2413B" w:rsidRDefault="00C2413B" w:rsidP="00C2413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Снег какой?       (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Он, белый, рассыпчатый, липкий, твёрдый, не прозрачный.)</w:t>
      </w:r>
    </w:p>
    <w:p w:rsidR="00C2413B" w:rsidRPr="00C2413B" w:rsidRDefault="00C2413B" w:rsidP="00C2413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Лед какой?       (</w:t>
      </w:r>
      <w:proofErr w:type="gramStart"/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Х</w:t>
      </w:r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олодный</w:t>
      </w:r>
      <w:proofErr w:type="gramEnd"/>
      <w:r w:rsidRPr="00C2413B">
        <w:rPr>
          <w:rFonts w:eastAsia="SimSun" w:cs="Mangal"/>
          <w:i/>
          <w:kern w:val="2"/>
          <w:sz w:val="28"/>
          <w:szCs w:val="28"/>
          <w:lang w:eastAsia="hi-IN" w:bidi="hi-IN"/>
        </w:rPr>
        <w:t>, прозрачный, твёрдый, гладкий, тает на ладошке.)</w:t>
      </w:r>
    </w:p>
    <w:p w:rsidR="00C2413B" w:rsidRPr="00C2413B" w:rsidRDefault="00C2413B" w:rsidP="00C2413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Что общего у снега и льда?       </w:t>
      </w:r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 xml:space="preserve">(Холодные, тают в </w:t>
      </w:r>
      <w:proofErr w:type="gramStart"/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>ладошке</w:t>
      </w:r>
      <w:proofErr w:type="gramEnd"/>
      <w:r w:rsidRPr="00C2413B">
        <w:rPr>
          <w:rFonts w:eastAsia="SimSun" w:cs="Mangal"/>
          <w:i/>
          <w:iCs/>
          <w:kern w:val="2"/>
          <w:sz w:val="28"/>
          <w:szCs w:val="28"/>
          <w:lang w:eastAsia="hi-IN" w:bidi="hi-IN"/>
        </w:rPr>
        <w:t xml:space="preserve"> и получается вода.)</w:t>
      </w:r>
    </w:p>
    <w:p w:rsidR="00C2413B" w:rsidRPr="00C2413B" w:rsidRDefault="00C2413B" w:rsidP="00C2413B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C2413B" w:rsidP="009156A1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 xml:space="preserve">Вот о каких удивительных </w:t>
      </w:r>
      <w:r w:rsidRPr="00C2413B">
        <w:rPr>
          <w:rFonts w:eastAsia="SimSun" w:cs="Mangal"/>
          <w:bCs/>
          <w:kern w:val="2"/>
          <w:sz w:val="28"/>
          <w:szCs w:val="28"/>
          <w:lang w:eastAsia="hi-IN" w:bidi="hi-IN"/>
        </w:rPr>
        <w:t>свойствах льда и снега вы сегодня узнали</w:t>
      </w:r>
      <w:r w:rsidRPr="00C2413B"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Воспитатель средней группы «Ладушки» Калинова Марина Александровна</w:t>
      </w:r>
    </w:p>
    <w:p w:rsidR="009156A1" w:rsidRDefault="009156A1" w:rsidP="009156A1">
      <w:pPr>
        <w:widowControl w:val="0"/>
        <w:suppressAutoHyphens/>
        <w:spacing w:after="0" w:line="240" w:lineRule="auto"/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19.01.2018</w:t>
      </w: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9156A1" w:rsidRPr="00C2413B" w:rsidRDefault="009156A1" w:rsidP="009156A1">
      <w:pPr>
        <w:widowControl w:val="0"/>
        <w:suppressAutoHyphens/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C2413B" w:rsidRPr="00C2413B" w:rsidRDefault="00C2413B" w:rsidP="00D465B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C2413B" w:rsidRPr="00C2413B" w:rsidSect="0021292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7590F91"/>
    <w:multiLevelType w:val="multilevel"/>
    <w:tmpl w:val="A53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BA"/>
    <w:rsid w:val="00212927"/>
    <w:rsid w:val="00545867"/>
    <w:rsid w:val="006B5184"/>
    <w:rsid w:val="009156A1"/>
    <w:rsid w:val="00BF2FA0"/>
    <w:rsid w:val="00C2413B"/>
    <w:rsid w:val="00C90B19"/>
    <w:rsid w:val="00D23BC8"/>
    <w:rsid w:val="00D4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8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241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41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C2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413B"/>
    <w:rPr>
      <w:b/>
      <w:bCs/>
    </w:rPr>
  </w:style>
  <w:style w:type="paragraph" w:styleId="a9">
    <w:name w:val="List Paragraph"/>
    <w:basedOn w:val="a"/>
    <w:uiPriority w:val="34"/>
    <w:qFormat/>
    <w:rsid w:val="00C2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</dc:creator>
  <cp:keywords/>
  <dc:description/>
  <cp:lastModifiedBy>User</cp:lastModifiedBy>
  <cp:revision>6</cp:revision>
  <dcterms:created xsi:type="dcterms:W3CDTF">2018-01-26T07:13:00Z</dcterms:created>
  <dcterms:modified xsi:type="dcterms:W3CDTF">2018-03-12T06:26:00Z</dcterms:modified>
</cp:coreProperties>
</file>